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5330"/>
        <w:gridCol w:w="5470"/>
      </w:tblGrid>
      <w:tr w:rsidR="007F1033" w14:paraId="68AF7E2A" w14:textId="77777777" w:rsidTr="00F36173">
        <w:trPr>
          <w:trHeight w:hRule="exact" w:val="358"/>
          <w:jc w:val="center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147AD" w14:textId="77777777" w:rsidR="007F1033" w:rsidRDefault="007F1033" w:rsidP="002D7DC8">
            <w:pPr>
              <w:pStyle w:val="PIHeader"/>
            </w:pPr>
            <w:bookmarkStart w:id="0" w:name="_GoBack"/>
            <w:bookmarkEnd w:id="0"/>
            <w:r>
              <w:br w:type="page"/>
              <w:t>Program Director/Principal Investigator (Last, First, Middle):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77F68" w14:textId="77777777" w:rsidR="007F1033" w:rsidRDefault="007F1033" w:rsidP="002D7DC8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0D782291" w14:textId="77777777" w:rsidTr="00F36173">
        <w:trPr>
          <w:trHeight w:hRule="exact" w:val="42"/>
          <w:jc w:val="center"/>
        </w:trPr>
        <w:tc>
          <w:tcPr>
            <w:tcW w:w="10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7F2BE" w14:textId="77777777" w:rsidR="007F1033" w:rsidRDefault="007F1033" w:rsidP="002D7DC8">
            <w:pPr>
              <w:pStyle w:val="DataField11pt"/>
            </w:pPr>
          </w:p>
        </w:tc>
      </w:tr>
      <w:tr w:rsidR="007F1033" w14:paraId="35834FC6" w14:textId="77777777" w:rsidTr="00F36173">
        <w:trPr>
          <w:trHeight w:hRule="exact" w:val="286"/>
          <w:jc w:val="center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2C959" w14:textId="77777777" w:rsidR="007F1033" w:rsidRPr="00F9016F" w:rsidRDefault="007F1033" w:rsidP="002D7DC8">
            <w:pPr>
              <w:pStyle w:val="FormInstructions"/>
              <w:jc w:val="left"/>
              <w:rPr>
                <w:sz w:val="16"/>
              </w:rPr>
            </w:pPr>
            <w:r>
              <w:rPr>
                <w:rStyle w:val="StyleFormInstructions8ptChar"/>
              </w:rPr>
              <w:t>PROJECT SUMMARY (See instructions):</w:t>
            </w:r>
          </w:p>
        </w:tc>
      </w:tr>
      <w:tr w:rsidR="007F1033" w14:paraId="2B939F9C" w14:textId="77777777" w:rsidTr="00F36173">
        <w:trPr>
          <w:trHeight w:hRule="exact" w:val="9092"/>
          <w:jc w:val="center"/>
        </w:trPr>
        <w:tc>
          <w:tcPr>
            <w:tcW w:w="1050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81CC0" w14:textId="6C11D6CA" w:rsidR="00F36173" w:rsidRPr="00DA6E14" w:rsidRDefault="00F36173" w:rsidP="002D7DC8">
            <w:pPr>
              <w:pStyle w:val="DataField11pt"/>
            </w:pPr>
          </w:p>
        </w:tc>
      </w:tr>
    </w:tbl>
    <w:p w14:paraId="5212315C" w14:textId="6350E5A5" w:rsidR="00853F4A" w:rsidRPr="0040725C" w:rsidRDefault="00853F4A" w:rsidP="0014342B">
      <w:pPr>
        <w:pStyle w:val="FormFooterNotes"/>
        <w:ind w:left="0"/>
      </w:pP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FDB43" w14:textId="77777777" w:rsidR="00D35F31" w:rsidRDefault="00D35F31">
      <w:r>
        <w:separator/>
      </w:r>
    </w:p>
  </w:endnote>
  <w:endnote w:type="continuationSeparator" w:id="0">
    <w:p w14:paraId="39EDB463" w14:textId="77777777" w:rsidR="00D35F31" w:rsidRDefault="00D3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DB82B" w14:textId="77777777" w:rsidR="00D35F31" w:rsidRDefault="00D35F31">
      <w:r>
        <w:separator/>
      </w:r>
    </w:p>
  </w:footnote>
  <w:footnote w:type="continuationSeparator" w:id="0">
    <w:p w14:paraId="3CE622CA" w14:textId="77777777" w:rsidR="00D35F31" w:rsidRDefault="00D35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4342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D7DC8"/>
    <w:rsid w:val="002F7AD6"/>
    <w:rsid w:val="00310192"/>
    <w:rsid w:val="00314F63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1033"/>
    <w:rsid w:val="007F2B4A"/>
    <w:rsid w:val="007F66C8"/>
    <w:rsid w:val="0080642E"/>
    <w:rsid w:val="0081125B"/>
    <w:rsid w:val="00853F4A"/>
    <w:rsid w:val="008612C8"/>
    <w:rsid w:val="0086600F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511B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35F31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36173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fb63f9-38df-49bc-a30e-dbbaa9e554c4">
      <Terms xmlns="http://schemas.microsoft.com/office/infopath/2007/PartnerControls"/>
    </lcf76f155ced4ddcb4097134ff3c332f>
    <TaxCatchAll xmlns="83d90203-8d7e-43e2-9853-2570f48d19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A677CEDC5E94F9A8BEA1EFCA49FA8" ma:contentTypeVersion="15" ma:contentTypeDescription="Create a new document." ma:contentTypeScope="" ma:versionID="7918cd188743efb8a2d32f3d332ce290">
  <xsd:schema xmlns:xsd="http://www.w3.org/2001/XMLSchema" xmlns:xs="http://www.w3.org/2001/XMLSchema" xmlns:p="http://schemas.microsoft.com/office/2006/metadata/properties" xmlns:ns2="a2fb63f9-38df-49bc-a30e-dbbaa9e554c4" xmlns:ns3="83d90203-8d7e-43e2-9853-2570f48d19e0" targetNamespace="http://schemas.microsoft.com/office/2006/metadata/properties" ma:root="true" ma:fieldsID="ad5b06ad1a70bac5d45d6b993f239c68" ns2:_="" ns3:_="">
    <xsd:import namespace="a2fb63f9-38df-49bc-a30e-dbbaa9e554c4"/>
    <xsd:import namespace="83d90203-8d7e-43e2-9853-2570f48d1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63f9-38df-49bc-a30e-dbbaa9e55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90203-8d7e-43e2-9853-2570f48d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f5cf6b5-2e8a-4703-a764-d9ae6ce9137f}" ma:internalName="TaxCatchAll" ma:showField="CatchAllData" ma:web="83d90203-8d7e-43e2-9853-2570f48d1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9C056537-3C3F-45C7-B02A-B44A23FDACA5}"/>
</file>

<file path=customXml/itemProps3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C9DEF-FF05-4670-BA0D-CE126DC2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126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Doyle, Anna C (UI Health Care)</cp:lastModifiedBy>
  <cp:revision>2</cp:revision>
  <cp:lastPrinted>2006-03-23T12:42:00Z</cp:lastPrinted>
  <dcterms:created xsi:type="dcterms:W3CDTF">2019-06-11T17:29:00Z</dcterms:created>
  <dcterms:modified xsi:type="dcterms:W3CDTF">2019-06-11T17:29:00Z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0x01010074EA677CEDC5E94F9A8BEA1EFCA49FA8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